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1F" w:rsidRPr="00F1569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  <w:r w:rsidRPr="00F15695">
        <w:rPr>
          <w:rFonts w:ascii="Acumin Pro" w:eastAsia="Arial Unicode MS" w:hAnsi="Acumin Pro"/>
          <w:b/>
        </w:rPr>
        <w:t>AZ</w:t>
      </w:r>
      <w:r w:rsidR="007B3467" w:rsidRPr="00F15695">
        <w:rPr>
          <w:rFonts w:ascii="Acumin Pro" w:eastAsia="Arial Unicode MS" w:hAnsi="Acumin Pro"/>
          <w:b/>
        </w:rPr>
        <w:t>.281.</w:t>
      </w:r>
      <w:r w:rsidR="00871232" w:rsidRPr="00F15695">
        <w:rPr>
          <w:rFonts w:ascii="Acumin Pro" w:eastAsia="Arial Unicode MS" w:hAnsi="Acumin Pro"/>
          <w:b/>
        </w:rPr>
        <w:t>13</w:t>
      </w:r>
      <w:r w:rsidR="007B3467" w:rsidRPr="00F15695">
        <w:rPr>
          <w:rFonts w:ascii="Acumin Pro" w:eastAsia="Arial Unicode MS" w:hAnsi="Acumin Pro"/>
          <w:b/>
        </w:rPr>
        <w:t>.</w:t>
      </w:r>
      <w:r w:rsidRPr="00F15695">
        <w:rPr>
          <w:rFonts w:ascii="Acumin Pro" w:eastAsia="Arial Unicode MS" w:hAnsi="Acumin Pro"/>
          <w:b/>
        </w:rPr>
        <w:t>U</w:t>
      </w:r>
      <w:r w:rsidR="007B3467" w:rsidRPr="00F15695">
        <w:rPr>
          <w:rFonts w:ascii="Acumin Pro" w:eastAsia="Arial Unicode MS" w:hAnsi="Acumin Pro"/>
          <w:b/>
        </w:rPr>
        <w:t>.</w:t>
      </w:r>
      <w:r w:rsidRPr="00F15695">
        <w:rPr>
          <w:rFonts w:ascii="Acumin Pro" w:eastAsia="Arial Unicode MS" w:hAnsi="Acumin Pro"/>
          <w:b/>
        </w:rPr>
        <w:t>202</w:t>
      </w:r>
      <w:r w:rsidR="00871232" w:rsidRPr="00F15695">
        <w:rPr>
          <w:rFonts w:ascii="Acumin Pro" w:eastAsia="Arial Unicode MS" w:hAnsi="Acumin Pro"/>
          <w:b/>
        </w:rPr>
        <w:t>1</w:t>
      </w:r>
      <w:r w:rsidRPr="00F15695">
        <w:rPr>
          <w:rFonts w:ascii="Acumin Pro" w:eastAsia="Arial Unicode MS" w:hAnsi="Acumin Pro"/>
          <w:b/>
        </w:rPr>
        <w:t xml:space="preserve">                                                                                                                   załącznik </w:t>
      </w:r>
      <w:r w:rsidR="005014ED" w:rsidRPr="00F15695">
        <w:rPr>
          <w:rFonts w:ascii="Acumin Pro" w:eastAsia="Arial Unicode MS" w:hAnsi="Acumin Pro"/>
          <w:b/>
        </w:rPr>
        <w:t>2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F1569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F15695">
        <w:rPr>
          <w:rFonts w:ascii="Acumin Pro" w:eastAsia="Arial Unicode MS" w:hAnsi="Acumin Pro"/>
          <w:b/>
          <w:sz w:val="20"/>
          <w:szCs w:val="20"/>
        </w:rPr>
        <w:t xml:space="preserve"> Informacja o zasadach przetwarzania danych osobowych pozyskanych w postępowaniu o udzielenie zamówienia publicznego </w:t>
      </w:r>
      <w:r w:rsidRPr="00F1569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F1569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F1569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F1569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F1569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a) pod numerem telefonu +48 61 856 80 34, 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F1569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F1569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Pr="00F15695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5014ED" w:rsidRPr="00F15695" w:rsidRDefault="005014ED" w:rsidP="00443ECF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 w:rsidRPr="00F15695">
        <w:rPr>
          <w:rFonts w:ascii="Acumin Pro" w:hAnsi="Acumin Pro" w:cs="Times New Roman"/>
          <w:b/>
          <w:sz w:val="20"/>
          <w:szCs w:val="20"/>
        </w:rPr>
        <w:t xml:space="preserve">„ Dostawa i wymiana kotła kondensacyjnego gazowego </w:t>
      </w:r>
      <w:proofErr w:type="spellStart"/>
      <w:r w:rsidRPr="00F15695">
        <w:rPr>
          <w:rFonts w:ascii="Acumin Pro" w:hAnsi="Acumin Pro" w:cs="Times New Roman"/>
          <w:b/>
          <w:sz w:val="20"/>
          <w:szCs w:val="20"/>
        </w:rPr>
        <w:t>c.o</w:t>
      </w:r>
      <w:proofErr w:type="spellEnd"/>
      <w:r w:rsidRPr="00F15695">
        <w:rPr>
          <w:rFonts w:ascii="Acumin Pro" w:hAnsi="Acumin Pro" w:cs="Times New Roman"/>
          <w:b/>
          <w:sz w:val="20"/>
          <w:szCs w:val="20"/>
        </w:rPr>
        <w:t xml:space="preserve">. w Muzeum im. A. Mickiewicza w Śmiełowie” </w:t>
      </w:r>
      <w:r w:rsidRPr="00F15695">
        <w:rPr>
          <w:rFonts w:ascii="Acumin Pro" w:hAnsi="Acumin Pro" w:cs="Times New Roman"/>
          <w:sz w:val="20"/>
          <w:szCs w:val="20"/>
        </w:rPr>
        <w:t>-</w:t>
      </w:r>
    </w:p>
    <w:p w:rsidR="00443ECF" w:rsidRPr="00F15695" w:rsidRDefault="005014ED" w:rsidP="00443ECF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 w:rsidRPr="00F15695">
        <w:rPr>
          <w:rFonts w:ascii="Acumin Pro" w:hAnsi="Acumin Pro" w:cs="Times New Roman"/>
          <w:sz w:val="20"/>
          <w:szCs w:val="20"/>
        </w:rPr>
        <w:t>- znak sprawy AZ</w:t>
      </w:r>
      <w:r w:rsidR="007B3467" w:rsidRPr="00F15695">
        <w:rPr>
          <w:rFonts w:ascii="Acumin Pro" w:hAnsi="Acumin Pro" w:cs="Times New Roman"/>
          <w:sz w:val="20"/>
          <w:szCs w:val="20"/>
        </w:rPr>
        <w:t>.281.</w:t>
      </w:r>
      <w:r w:rsidR="00871232" w:rsidRPr="00F15695">
        <w:rPr>
          <w:rFonts w:ascii="Acumin Pro" w:hAnsi="Acumin Pro" w:cs="Times New Roman"/>
          <w:sz w:val="20"/>
          <w:szCs w:val="20"/>
        </w:rPr>
        <w:t>13</w:t>
      </w:r>
      <w:r w:rsidR="007B3467" w:rsidRPr="00F15695">
        <w:rPr>
          <w:rFonts w:ascii="Acumin Pro" w:hAnsi="Acumin Pro" w:cs="Times New Roman"/>
          <w:sz w:val="20"/>
          <w:szCs w:val="20"/>
        </w:rPr>
        <w:t>.</w:t>
      </w:r>
      <w:r w:rsidR="00443ECF" w:rsidRPr="00F15695">
        <w:rPr>
          <w:rFonts w:ascii="Acumin Pro" w:hAnsi="Acumin Pro" w:cs="Times New Roman"/>
          <w:sz w:val="20"/>
          <w:szCs w:val="20"/>
        </w:rPr>
        <w:t>U</w:t>
      </w:r>
      <w:r w:rsidR="007B3467" w:rsidRPr="00F15695">
        <w:rPr>
          <w:rFonts w:ascii="Acumin Pro" w:hAnsi="Acumin Pro" w:cs="Times New Roman"/>
          <w:sz w:val="20"/>
          <w:szCs w:val="20"/>
        </w:rPr>
        <w:t>.</w:t>
      </w:r>
      <w:r w:rsidR="00443ECF" w:rsidRPr="00F15695">
        <w:rPr>
          <w:rFonts w:ascii="Acumin Pro" w:hAnsi="Acumin Pro" w:cs="Times New Roman"/>
          <w:sz w:val="20"/>
          <w:szCs w:val="20"/>
        </w:rPr>
        <w:t>202</w:t>
      </w:r>
      <w:r w:rsidRPr="00F15695">
        <w:rPr>
          <w:rFonts w:ascii="Acumin Pro" w:hAnsi="Acumin Pro" w:cs="Times New Roman"/>
          <w:sz w:val="20"/>
          <w:szCs w:val="20"/>
        </w:rPr>
        <w:t>1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30 000 euro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F1569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F1569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F1569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F1569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lastRenderedPageBreak/>
        <w:t xml:space="preserve">d) podmioty świadczące na rzecz Administratora usługi doradcze, konsultacyjne, </w:t>
      </w:r>
      <w:proofErr w:type="spellStart"/>
      <w:r w:rsidRPr="00F15695">
        <w:rPr>
          <w:rFonts w:ascii="Acumin Pro" w:hAnsi="Acumin Pro"/>
          <w:sz w:val="20"/>
          <w:szCs w:val="20"/>
        </w:rPr>
        <w:t>audytowe</w:t>
      </w:r>
      <w:proofErr w:type="spellEnd"/>
      <w:r w:rsidRPr="00F15695">
        <w:rPr>
          <w:rFonts w:ascii="Acumin Pro" w:hAnsi="Acumin Pro"/>
          <w:sz w:val="20"/>
          <w:szCs w:val="20"/>
        </w:rPr>
        <w:t>, pomoc prawną, podatkową i inne podobne usługi.</w:t>
      </w:r>
    </w:p>
    <w:p w:rsidR="004B501F" w:rsidRPr="00F1569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F1569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F1569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F1569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I. Posiadają Państwo prawo:</w:t>
      </w:r>
    </w:p>
    <w:p w:rsidR="004B501F" w:rsidRPr="00F1569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F1569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F1569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F1569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II. Zamawiający informuje, że:</w:t>
      </w:r>
    </w:p>
    <w:p w:rsidR="004B501F" w:rsidRPr="00F1569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F1569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F1569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F1569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F1569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Podanie przez Państwa danych osobowych jest dobrowolne, a zarazem niezbędne i konieczne do Państwa uczestnictwa w postępowaniu o udzielenie zamówienia publicznego, o którym mowa w </w:t>
      </w:r>
      <w:proofErr w:type="spellStart"/>
      <w:r w:rsidRPr="00F15695">
        <w:rPr>
          <w:rFonts w:ascii="Acumin Pro" w:hAnsi="Acumin Pro"/>
          <w:sz w:val="20"/>
          <w:szCs w:val="20"/>
        </w:rPr>
        <w:t>pkt</w:t>
      </w:r>
      <w:proofErr w:type="spellEnd"/>
      <w:r w:rsidRPr="00F15695">
        <w:rPr>
          <w:rFonts w:ascii="Acumin Pro" w:hAnsi="Acumin Pro"/>
          <w:sz w:val="20"/>
          <w:szCs w:val="20"/>
        </w:rPr>
        <w:t xml:space="preserve">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4B501F" w:rsidRPr="00F1569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F1569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F1569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F1569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F1569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F1569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F1569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F1569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CA3460" w:rsidRPr="00F15695" w:rsidRDefault="00CA3460">
      <w:pPr>
        <w:rPr>
          <w:rFonts w:ascii="Acumin Pro" w:hAnsi="Acumin Pro"/>
        </w:rPr>
      </w:pPr>
    </w:p>
    <w:sectPr w:rsidR="00CA3460" w:rsidRPr="00F15695" w:rsidSect="00C57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B501F"/>
    <w:rsid w:val="00044C28"/>
    <w:rsid w:val="000C07A6"/>
    <w:rsid w:val="001771EF"/>
    <w:rsid w:val="001A35FC"/>
    <w:rsid w:val="00345D3F"/>
    <w:rsid w:val="00395E04"/>
    <w:rsid w:val="00422C13"/>
    <w:rsid w:val="00443ECF"/>
    <w:rsid w:val="004B501F"/>
    <w:rsid w:val="005014ED"/>
    <w:rsid w:val="00573406"/>
    <w:rsid w:val="00622C28"/>
    <w:rsid w:val="006C44D8"/>
    <w:rsid w:val="007B3467"/>
    <w:rsid w:val="007C620B"/>
    <w:rsid w:val="0082195D"/>
    <w:rsid w:val="00871232"/>
    <w:rsid w:val="00A930A5"/>
    <w:rsid w:val="00AA7B69"/>
    <w:rsid w:val="00AE6EE4"/>
    <w:rsid w:val="00B92717"/>
    <w:rsid w:val="00BC5F44"/>
    <w:rsid w:val="00C57BBF"/>
    <w:rsid w:val="00C90F7D"/>
    <w:rsid w:val="00CA3460"/>
    <w:rsid w:val="00D67918"/>
    <w:rsid w:val="00E22A02"/>
    <w:rsid w:val="00E66D1F"/>
    <w:rsid w:val="00E92ABF"/>
    <w:rsid w:val="00F15695"/>
    <w:rsid w:val="00F67570"/>
    <w:rsid w:val="00FA2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B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773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Jola</cp:lastModifiedBy>
  <cp:revision>8</cp:revision>
  <cp:lastPrinted>2021-04-20T09:25:00Z</cp:lastPrinted>
  <dcterms:created xsi:type="dcterms:W3CDTF">2020-09-23T10:38:00Z</dcterms:created>
  <dcterms:modified xsi:type="dcterms:W3CDTF">2021-04-20T09:25:00Z</dcterms:modified>
</cp:coreProperties>
</file>